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DF" w:rsidRDefault="007610DF">
      <w:r>
        <w:t xml:space="preserve">Joe </w:t>
      </w:r>
      <w:proofErr w:type="spellStart"/>
      <w:r>
        <w:t>Tucci</w:t>
      </w:r>
      <w:proofErr w:type="spellEnd"/>
      <w:r>
        <w:t>, La Trobe University</w:t>
      </w:r>
    </w:p>
    <w:p w:rsidR="007610DF" w:rsidRDefault="007610DF">
      <w:r>
        <w:t>Bachelor of Pharmacy</w:t>
      </w:r>
    </w:p>
    <w:p w:rsidR="007610DF" w:rsidRDefault="007610DF"/>
    <w:p w:rsidR="007610DF" w:rsidRDefault="007610DF">
      <w:r>
        <w:t xml:space="preserve">Pharmacists have a greater knowledge of drugs and how they work than any other health professional. So you actually are playing a really crucial, fundamental role in the health of an individual. </w:t>
      </w:r>
    </w:p>
    <w:p w:rsidR="007610DF" w:rsidRDefault="007610DF">
      <w:r>
        <w:t xml:space="preserve">Some of the advice you give really does change they way people feel, and you’re making them feel better, and that’s a very rewarding thing. </w:t>
      </w:r>
    </w:p>
    <w:p w:rsidR="007610DF" w:rsidRDefault="007610DF">
      <w:r>
        <w:t xml:space="preserve">Our pharmacy course is also run at a university in Kuala Lumpur, in Malaysia. And so that provides the opportunity for students to actually go to Kuala Lumpur for several weeks in a semester, and do 3 weeks of lectures in that particular subject there, and come back and pick it up in the rest of the semester here. So that’s an excellent sort of exchange situation that can take place, and a lot of students get excited by those </w:t>
      </w:r>
      <w:proofErr w:type="gramStart"/>
      <w:r>
        <w:t>sort</w:t>
      </w:r>
      <w:proofErr w:type="gramEnd"/>
      <w:r>
        <w:t xml:space="preserve"> of prospects.</w:t>
      </w:r>
    </w:p>
    <w:p w:rsidR="007610DF" w:rsidRDefault="007610DF">
      <w:r>
        <w:t xml:space="preserve">Our graduates regularly win awards for </w:t>
      </w:r>
      <w:r w:rsidR="00710722" w:rsidRPr="00710722">
        <w:t>Pharmacy Student of the Year</w:t>
      </w:r>
      <w:r>
        <w:t>, regularly do well in these competitions, and industry tends to like our graduates.</w:t>
      </w:r>
    </w:p>
    <w:p w:rsidR="007610DF" w:rsidRDefault="007610DF">
      <w:r>
        <w:t xml:space="preserve">Most students go on to work as registered pharmacists in a community setting, or in a hospital setting. There </w:t>
      </w:r>
      <w:proofErr w:type="gramStart"/>
      <w:r>
        <w:t>is also options</w:t>
      </w:r>
      <w:proofErr w:type="gramEnd"/>
      <w:r>
        <w:t xml:space="preserve"> to work in industry, the pharmaceutical industry, both in Australia or overseas, for example in South East Asia, or in some parts of Europe or in the USA.</w:t>
      </w:r>
    </w:p>
    <w:p w:rsidR="007610DF" w:rsidRDefault="007610DF"/>
    <w:sectPr w:rsidR="007610DF" w:rsidSect="00F832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0DF"/>
    <w:rsid w:val="00710722"/>
    <w:rsid w:val="007610DF"/>
    <w:rsid w:val="00F832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dpalmer</dc:creator>
  <cp:keywords/>
  <dc:description/>
  <cp:lastModifiedBy>dpalmer</cp:lastModifiedBy>
  <cp:revision>1</cp:revision>
  <dcterms:created xsi:type="dcterms:W3CDTF">2011-12-06T01:13:00Z</dcterms:created>
  <dcterms:modified xsi:type="dcterms:W3CDTF">2011-12-06T01:24:00Z</dcterms:modified>
</cp:coreProperties>
</file>